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55" w:rsidRPr="00C708DE" w:rsidRDefault="00C708DE" w:rsidP="00C708D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708DE">
        <w:rPr>
          <w:rFonts w:ascii="Times New Roman" w:hAnsi="Times New Roman" w:cs="Times New Roman"/>
          <w:b/>
          <w:i/>
          <w:sz w:val="28"/>
        </w:rPr>
        <w:t>Практическая работа на тему «Дворцовые перевороты», учителя Максимовой Ю.М.</w:t>
      </w:r>
    </w:p>
    <w:p w:rsidR="002C7855" w:rsidRPr="00F025AA" w:rsidRDefault="002C7855">
      <w:pPr>
        <w:rPr>
          <w:rFonts w:ascii="Times New Roman" w:hAnsi="Times New Roman" w:cs="Times New Roman"/>
          <w:b/>
          <w:sz w:val="24"/>
        </w:rPr>
      </w:pPr>
      <w:r w:rsidRPr="00F025AA">
        <w:rPr>
          <w:rFonts w:ascii="Times New Roman" w:hAnsi="Times New Roman" w:cs="Times New Roman"/>
          <w:b/>
          <w:sz w:val="24"/>
        </w:rPr>
        <w:t>Задания по истории:</w:t>
      </w:r>
    </w:p>
    <w:p w:rsidR="002C7855" w:rsidRPr="00F025AA" w:rsidRDefault="002C7855">
      <w:pPr>
        <w:rPr>
          <w:rFonts w:ascii="Times New Roman" w:hAnsi="Times New Roman" w:cs="Times New Roman"/>
          <w:sz w:val="24"/>
        </w:rPr>
      </w:pPr>
      <w:r w:rsidRPr="00F025AA">
        <w:rPr>
          <w:rFonts w:ascii="Times New Roman" w:hAnsi="Times New Roman" w:cs="Times New Roman"/>
          <w:sz w:val="24"/>
        </w:rPr>
        <w:t xml:space="preserve"> Тема: Дворцовые перевороты (1725-1730 гг.)</w:t>
      </w:r>
    </w:p>
    <w:p w:rsidR="002C7855" w:rsidRPr="00F025AA" w:rsidRDefault="002C7855">
      <w:pPr>
        <w:rPr>
          <w:rFonts w:ascii="Times New Roman" w:hAnsi="Times New Roman" w:cs="Times New Roman"/>
          <w:sz w:val="24"/>
        </w:rPr>
      </w:pPr>
      <w:r w:rsidRPr="00F025AA">
        <w:rPr>
          <w:rFonts w:ascii="Times New Roman" w:hAnsi="Times New Roman" w:cs="Times New Roman"/>
          <w:sz w:val="24"/>
        </w:rPr>
        <w:t>п.31. – Читать, ответить на вопросы письменно в тетради 1 (стр.177).</w:t>
      </w:r>
    </w:p>
    <w:p w:rsidR="002C7855" w:rsidRPr="00F025AA" w:rsidRDefault="002C7855">
      <w:pPr>
        <w:rPr>
          <w:rFonts w:ascii="Times New Roman" w:hAnsi="Times New Roman" w:cs="Times New Roman"/>
          <w:sz w:val="24"/>
        </w:rPr>
      </w:pPr>
      <w:r w:rsidRPr="00F025AA">
        <w:rPr>
          <w:rFonts w:ascii="Times New Roman" w:hAnsi="Times New Roman" w:cs="Times New Roman"/>
          <w:sz w:val="24"/>
        </w:rPr>
        <w:t>п.32. – Читать, ответить на вопрос письменно в тетради 2 (стр.181).</w:t>
      </w:r>
    </w:p>
    <w:p w:rsidR="002C7855" w:rsidRPr="00F025AA" w:rsidRDefault="002C7855">
      <w:pPr>
        <w:rPr>
          <w:rFonts w:ascii="Times New Roman" w:hAnsi="Times New Roman" w:cs="Times New Roman"/>
          <w:sz w:val="24"/>
        </w:rPr>
      </w:pPr>
      <w:r w:rsidRPr="00F025AA">
        <w:rPr>
          <w:rFonts w:ascii="Times New Roman" w:hAnsi="Times New Roman" w:cs="Times New Roman"/>
          <w:sz w:val="24"/>
        </w:rPr>
        <w:t>п.33. – Читать, ответить на вопросы письменно в тетради 1,4 (стр.187).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7855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Кроссворд на тему "Дворцовые перевороты"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25A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5715" cy="63055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634" cy="631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785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горизонтали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 Со смертью какого монарха начался период дворцовых переворотов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Лицо, руководящее государством в случае малолетства или болезни монарха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Первый кабинет-министр во время царствования Анн</w:t>
      </w:r>
      <w:proofErr w:type="gramStart"/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 </w:t>
      </w:r>
      <w:r w:rsidR="00F025AA"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Иоа</w:t>
      </w:r>
      <w:proofErr w:type="gramEnd"/>
      <w:r w:rsidR="00F025AA"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нновны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Придворный, </w:t>
      </w:r>
      <w:r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пользующийся</w:t>
      </w: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особой </w:t>
      </w:r>
      <w:r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благосклонностью</w:t>
      </w: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монарха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Условия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</w:t>
      </w:r>
      <w:r w:rsidR="00F025AA"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Гвардейцы,</w:t>
      </w: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какого полка помогли Елизавете взойти на трон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Политика, проводимая фаворитом Анн</w:t>
      </w:r>
      <w:proofErr w:type="gramStart"/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 </w:t>
      </w:r>
      <w:r w:rsidR="00F025AA"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Иоа</w:t>
      </w:r>
      <w:proofErr w:type="gramEnd"/>
      <w:r w:rsidR="00F025AA"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нновны</w:t>
      </w: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годы ее правления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 С восхождением на </w:t>
      </w:r>
      <w:r w:rsidR="00F025AA"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трон,</w:t>
      </w: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какой императрицы закончилась эпоха дворцовых переворотов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785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вертикали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Настоящее имя императрицы Екатерины I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F025AA"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Император,</w:t>
      </w: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правивший с 1761 г. по 1762 г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Отряд для охраны </w:t>
      </w:r>
      <w:r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государственного</w:t>
      </w: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знамени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Организатор переворота 1741 г., лейб-медик, действительный тайный советник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Какой клан фактически правил страной от имени Петра </w:t>
      </w:r>
      <w:r w:rsidR="00F025A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</w:p>
    <w:p w:rsidR="002C7855" w:rsidRPr="00C708DE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Фаворит императрицы Екатерины </w:t>
      </w:r>
      <w:r w:rsidR="00F025A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Воспитанник военно-морского учебного заведения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Договор, по которому подрядчик выполняет заданную заказчиком работу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Настоящее имя императрицы Екатерины I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В период </w:t>
      </w:r>
      <w:r w:rsidR="00F025AA"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правления,</w:t>
      </w: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какого монарха был основан московский университет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Реформа 1764 г., проведенная Екатериной </w:t>
      </w:r>
      <w:r w:rsidR="00F025AA" w:rsidRPr="00F025A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 изъятия церковных владений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 </w:t>
      </w:r>
      <w:r w:rsidR="00F025AA"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Император,</w:t>
      </w: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правивший с 1740 г. по 1741 г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Фаворит императрицы Анн</w:t>
      </w:r>
      <w:proofErr w:type="gramStart"/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 </w:t>
      </w:r>
      <w:r w:rsidR="00F025AA"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Иоа</w:t>
      </w:r>
      <w:proofErr w:type="gramEnd"/>
      <w:r w:rsidR="00F025AA"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нновны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 Фаворит императрицы Елизаветы </w:t>
      </w:r>
      <w:r w:rsidR="00F025AA"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II</w:t>
      </w: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 которым </w:t>
      </w:r>
      <w:r w:rsidR="00F025AA"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предположительно</w:t>
      </w: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был заключен морганатический брак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20. Члены верховного тайного совета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 </w:t>
      </w:r>
      <w:r w:rsidR="00F025AA"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Император,</w:t>
      </w: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правивший с 1727 г. по 1730 г</w:t>
      </w:r>
    </w:p>
    <w:p w:rsidR="002C7855" w:rsidRPr="002C7855" w:rsidRDefault="002C7855" w:rsidP="002C7855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Императрица, пришедшая на престол в 1725г.</w:t>
      </w:r>
      <w:r w:rsidR="00F025AA"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C7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правила до 1727г</w:t>
      </w:r>
      <w:r w:rsidR="00F025AA" w:rsidRPr="00F025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C7855" w:rsidRPr="00F025AA" w:rsidRDefault="002C7855">
      <w:pPr>
        <w:rPr>
          <w:rFonts w:ascii="Times New Roman" w:hAnsi="Times New Roman" w:cs="Times New Roman"/>
        </w:rPr>
      </w:pPr>
    </w:p>
    <w:p w:rsidR="00F025AA" w:rsidRPr="00F025AA" w:rsidRDefault="00F025AA">
      <w:pPr>
        <w:rPr>
          <w:rFonts w:ascii="Times New Roman" w:hAnsi="Times New Roman" w:cs="Times New Roman"/>
        </w:rPr>
      </w:pPr>
    </w:p>
    <w:p w:rsidR="00F025AA" w:rsidRPr="00F025AA" w:rsidRDefault="00F025AA">
      <w:pPr>
        <w:rPr>
          <w:rFonts w:ascii="Times New Roman" w:hAnsi="Times New Roman" w:cs="Times New Roman"/>
          <w:sz w:val="24"/>
        </w:rPr>
      </w:pPr>
      <w:r w:rsidRPr="00F025AA">
        <w:rPr>
          <w:rFonts w:ascii="Times New Roman" w:hAnsi="Times New Roman" w:cs="Times New Roman"/>
          <w:b/>
          <w:sz w:val="32"/>
        </w:rPr>
        <w:t>Задания по обществознанию</w:t>
      </w:r>
      <w:r w:rsidRPr="00F025AA">
        <w:rPr>
          <w:rFonts w:ascii="Times New Roman" w:hAnsi="Times New Roman" w:cs="Times New Roman"/>
          <w:sz w:val="24"/>
        </w:rPr>
        <w:t>.</w:t>
      </w:r>
    </w:p>
    <w:p w:rsidR="00F025AA" w:rsidRPr="00F025AA" w:rsidRDefault="00F025AA">
      <w:pPr>
        <w:rPr>
          <w:rFonts w:ascii="Times New Roman" w:hAnsi="Times New Roman" w:cs="Times New Roman"/>
          <w:sz w:val="28"/>
        </w:rPr>
      </w:pPr>
      <w:r w:rsidRPr="00F025AA">
        <w:rPr>
          <w:rFonts w:ascii="Times New Roman" w:hAnsi="Times New Roman" w:cs="Times New Roman"/>
          <w:sz w:val="28"/>
        </w:rPr>
        <w:t>П.24, читать, выполнить задания:</w:t>
      </w:r>
    </w:p>
    <w:p w:rsidR="00F025AA" w:rsidRPr="00F025AA" w:rsidRDefault="00F025AA">
      <w:pPr>
        <w:rPr>
          <w:rFonts w:ascii="Times New Roman" w:hAnsi="Times New Roman" w:cs="Times New Roman"/>
          <w:sz w:val="28"/>
        </w:rPr>
      </w:pPr>
      <w:r w:rsidRPr="00F025AA">
        <w:rPr>
          <w:rFonts w:ascii="Times New Roman" w:hAnsi="Times New Roman" w:cs="Times New Roman"/>
          <w:sz w:val="28"/>
        </w:rPr>
        <w:t>1) Выписать из п. 24 определения: досуг, отдых,  свободное время, библиотека,  музей.</w:t>
      </w:r>
    </w:p>
    <w:p w:rsidR="00F025AA" w:rsidRPr="00F025AA" w:rsidRDefault="00F025AA">
      <w:pPr>
        <w:rPr>
          <w:rFonts w:ascii="Times New Roman" w:hAnsi="Times New Roman" w:cs="Times New Roman"/>
          <w:sz w:val="28"/>
        </w:rPr>
      </w:pPr>
      <w:r w:rsidRPr="00F025AA">
        <w:rPr>
          <w:rFonts w:ascii="Times New Roman" w:hAnsi="Times New Roman" w:cs="Times New Roman"/>
          <w:sz w:val="28"/>
        </w:rPr>
        <w:t xml:space="preserve">2) Письменно ответить на вопрос: «Объясните, зачем нужны библиотеки и музеи? </w:t>
      </w:r>
    </w:p>
    <w:p w:rsidR="00F025AA" w:rsidRPr="00F025AA" w:rsidRDefault="00F025AA">
      <w:pPr>
        <w:rPr>
          <w:rFonts w:ascii="Times New Roman" w:hAnsi="Times New Roman" w:cs="Times New Roman"/>
          <w:sz w:val="28"/>
        </w:rPr>
      </w:pPr>
      <w:r w:rsidRPr="00F025AA">
        <w:rPr>
          <w:rFonts w:ascii="Times New Roman" w:hAnsi="Times New Roman" w:cs="Times New Roman"/>
          <w:sz w:val="28"/>
        </w:rPr>
        <w:t>3) Подготовьте сообщение по одной из тем: «Мой любимый музейный экспонат», «Книга в моей жизни».</w:t>
      </w:r>
    </w:p>
    <w:p w:rsidR="00F025AA" w:rsidRDefault="00F025AA"/>
    <w:p w:rsidR="00F025AA" w:rsidRDefault="00F025AA"/>
    <w:p w:rsidR="002C7855" w:rsidRPr="002C7855" w:rsidRDefault="002C7855"/>
    <w:sectPr w:rsidR="002C7855" w:rsidRPr="002C7855" w:rsidSect="0020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A19"/>
    <w:rsid w:val="00204005"/>
    <w:rsid w:val="002C7855"/>
    <w:rsid w:val="00961D8C"/>
    <w:rsid w:val="00A51A19"/>
    <w:rsid w:val="00C708DE"/>
    <w:rsid w:val="00E90551"/>
    <w:rsid w:val="00F0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2021-09-03T15:13:00Z</dcterms:created>
  <dcterms:modified xsi:type="dcterms:W3CDTF">2021-09-03T15:13:00Z</dcterms:modified>
</cp:coreProperties>
</file>